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81" w:rsidRDefault="00C20881" w:rsidP="00671385">
      <w:pPr>
        <w:widowControl/>
        <w:rPr>
          <w:rFonts w:cs="Times New Roman"/>
          <w:sz w:val="24"/>
          <w:szCs w:val="24"/>
        </w:rPr>
      </w:pPr>
      <w:r w:rsidRPr="00077445">
        <w:rPr>
          <w:rFonts w:ascii="Verdana" w:hAnsi="Verdana" w:cs="宋体" w:hint="eastAsia"/>
          <w:color w:val="000000"/>
          <w:kern w:val="0"/>
          <w:sz w:val="28"/>
          <w:szCs w:val="28"/>
          <w:shd w:val="clear" w:color="auto" w:fill="FFFFFF"/>
        </w:rPr>
        <w:t>附件：</w:t>
      </w:r>
      <w:r w:rsidR="00671385">
        <w:rPr>
          <w:rFonts w:ascii="Verdana" w:hAnsi="Verdana" w:cs="宋体" w:hint="eastAsia"/>
          <w:color w:val="000000"/>
          <w:kern w:val="0"/>
          <w:sz w:val="28"/>
          <w:szCs w:val="28"/>
          <w:shd w:val="clear" w:color="auto" w:fill="FFFFFF"/>
        </w:rPr>
        <w:t xml:space="preserve">         </w:t>
      </w:r>
      <w:r>
        <w:rPr>
          <w:rFonts w:ascii="Verdana" w:hAnsi="Verdana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“布”同凡响</w:t>
      </w:r>
      <w:r>
        <w:rPr>
          <w:rFonts w:ascii="Verdana" w:hAnsi="Verdana" w:cs="Verdana"/>
          <w:b/>
          <w:bCs/>
          <w:color w:val="000000"/>
          <w:kern w:val="0"/>
          <w:sz w:val="28"/>
          <w:szCs w:val="28"/>
          <w:shd w:val="clear" w:color="auto" w:fill="FFFFFF"/>
        </w:rPr>
        <w:t>——</w:t>
      </w:r>
      <w:r>
        <w:rPr>
          <w:rFonts w:ascii="Verdana" w:hAnsi="Verdana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布偶贴小剧场</w:t>
      </w:r>
    </w:p>
    <w:p w:rsidR="00C20881" w:rsidRDefault="00C20881" w:rsidP="00752102">
      <w:pPr>
        <w:widowControl/>
        <w:jc w:val="center"/>
        <w:rPr>
          <w:rFonts w:ascii="Verdana" w:hAnsi="Verdana" w:cs="Verdana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Verdana" w:hAnsi="Verdana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一日工作坊</w:t>
      </w:r>
    </w:p>
    <w:p w:rsidR="00671385" w:rsidRDefault="00671385" w:rsidP="00752102">
      <w:pPr>
        <w:widowControl/>
        <w:spacing w:line="360" w:lineRule="auto"/>
        <w:jc w:val="center"/>
        <w:rPr>
          <w:rFonts w:ascii="楷体" w:eastAsia="楷体" w:hAnsi="楷体" w:cs="楷体" w:hint="eastAsia"/>
          <w:color w:val="2B2B2B"/>
          <w:kern w:val="0"/>
          <w:sz w:val="24"/>
          <w:szCs w:val="24"/>
          <w:shd w:val="clear" w:color="auto" w:fill="F8F8F8"/>
        </w:rPr>
      </w:pPr>
    </w:p>
    <w:p w:rsidR="00C20881" w:rsidRPr="00077445" w:rsidRDefault="00C20881" w:rsidP="00752102">
      <w:pPr>
        <w:widowControl/>
        <w:spacing w:line="360" w:lineRule="auto"/>
        <w:jc w:val="center"/>
        <w:rPr>
          <w:rFonts w:ascii="楷体" w:eastAsia="楷体" w:hAnsi="楷体" w:cs="Times New Roman"/>
          <w:color w:val="2B2B2B"/>
          <w:kern w:val="0"/>
          <w:sz w:val="24"/>
          <w:szCs w:val="24"/>
          <w:shd w:val="clear" w:color="auto" w:fill="F8F8F8"/>
        </w:rPr>
      </w:pPr>
      <w:r w:rsidRPr="00077445">
        <w:rPr>
          <w:rFonts w:ascii="楷体" w:eastAsia="楷体" w:hAnsi="楷体" w:cs="楷体" w:hint="eastAsia"/>
          <w:color w:val="2B2B2B"/>
          <w:kern w:val="0"/>
          <w:sz w:val="24"/>
          <w:szCs w:val="24"/>
          <w:shd w:val="clear" w:color="auto" w:fill="F8F8F8"/>
        </w:rPr>
        <w:t>精彩纷呈的故事，朗朗上口的歌曲，妙趣横生的魔术，浩瀚无穷的知识。</w:t>
      </w:r>
    </w:p>
    <w:p w:rsidR="00C20881" w:rsidRPr="00077445" w:rsidRDefault="00C20881" w:rsidP="00752102">
      <w:pPr>
        <w:widowControl/>
        <w:spacing w:line="360" w:lineRule="auto"/>
        <w:jc w:val="center"/>
        <w:rPr>
          <w:rFonts w:ascii="楷体" w:eastAsia="楷体" w:hAnsi="楷体" w:cs="Times New Roman"/>
          <w:color w:val="2B2B2B"/>
          <w:kern w:val="0"/>
          <w:sz w:val="24"/>
          <w:szCs w:val="24"/>
          <w:shd w:val="clear" w:color="auto" w:fill="F8F8F8"/>
        </w:rPr>
      </w:pPr>
      <w:r w:rsidRPr="00077445">
        <w:rPr>
          <w:rFonts w:ascii="楷体" w:eastAsia="楷体" w:hAnsi="楷体" w:cs="楷体" w:hint="eastAsia"/>
          <w:color w:val="2B2B2B"/>
          <w:kern w:val="0"/>
          <w:sz w:val="24"/>
          <w:szCs w:val="24"/>
          <w:shd w:val="clear" w:color="auto" w:fill="F8F8F8"/>
        </w:rPr>
        <w:t>什么样的剧场，可以把这一切都融合在一起？</w:t>
      </w:r>
    </w:p>
    <w:p w:rsidR="00C20881" w:rsidRPr="00077445" w:rsidRDefault="00C20881" w:rsidP="00752102">
      <w:pPr>
        <w:widowControl/>
        <w:spacing w:line="360" w:lineRule="auto"/>
        <w:jc w:val="center"/>
        <w:rPr>
          <w:rFonts w:ascii="楷体" w:eastAsia="楷体" w:hAnsi="楷体" w:cs="Times New Roman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布偶贴小剧场</w:t>
      </w:r>
    </w:p>
    <w:p w:rsidR="00C20881" w:rsidRPr="00077445" w:rsidRDefault="00C20881" w:rsidP="00752102">
      <w:pPr>
        <w:widowControl/>
        <w:spacing w:line="360" w:lineRule="auto"/>
        <w:jc w:val="center"/>
        <w:rPr>
          <w:rFonts w:ascii="楷体" w:eastAsia="楷体" w:hAnsi="楷体" w:cs="Times New Roman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077445">
        <w:rPr>
          <w:rFonts w:ascii="楷体" w:eastAsia="楷体" w:hAnsi="楷体" w:cs="楷体" w:hint="eastAsia"/>
          <w:color w:val="2B2B2B"/>
          <w:kern w:val="0"/>
          <w:sz w:val="24"/>
          <w:szCs w:val="24"/>
          <w:shd w:val="clear" w:color="auto" w:fill="F8F8F8"/>
        </w:rPr>
        <w:t>让你从这里看到每一个人专注而闪耀的眼神。</w:t>
      </w:r>
    </w:p>
    <w:p w:rsidR="00C20881" w:rsidRDefault="000C0650" w:rsidP="00752102">
      <w:pPr>
        <w:spacing w:line="360" w:lineRule="auto"/>
        <w:jc w:val="center"/>
        <w:rPr>
          <w:rFonts w:cs="Times New Roman"/>
          <w:sz w:val="24"/>
          <w:szCs w:val="24"/>
        </w:rPr>
      </w:pPr>
      <w:r w:rsidRPr="000C0650">
        <w:rPr>
          <w:rFonts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1" o:spid="_x0000_i1025" type="#_x0000_t75" style="width:237.75pt;height:168pt;visibility:visible">
            <v:imagedata r:id="rId7" o:title=""/>
          </v:shape>
        </w:pict>
      </w:r>
    </w:p>
    <w:p w:rsidR="00C20881" w:rsidRDefault="00C20881" w:rsidP="00752102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什么是“布偶贴小剧场”？</w:t>
      </w:r>
    </w:p>
    <w:p w:rsidR="00C20881" w:rsidRDefault="00C20881" w:rsidP="00607BD9">
      <w:pPr>
        <w:spacing w:line="360" w:lineRule="auto"/>
        <w:ind w:firstLineChars="200" w:firstLine="480"/>
        <w:rPr>
          <w:rFonts w:cs="宋体" w:hint="eastAsia"/>
          <w:sz w:val="24"/>
          <w:szCs w:val="24"/>
        </w:rPr>
      </w:pPr>
      <w:r>
        <w:rPr>
          <w:rFonts w:cs="宋体" w:hint="eastAsia"/>
          <w:sz w:val="24"/>
          <w:szCs w:val="24"/>
        </w:rPr>
        <w:t>一种具有魔术般效果的讲故事方式，它以平面布偶的形态出现，通过各种藏在布偶里的小机关，生动地表现故事内容和情节。</w:t>
      </w:r>
    </w:p>
    <w:p w:rsidR="00671385" w:rsidRDefault="00671385" w:rsidP="00607BD9">
      <w:pPr>
        <w:spacing w:line="360" w:lineRule="auto"/>
        <w:ind w:firstLineChars="200" w:firstLine="480"/>
        <w:rPr>
          <w:rFonts w:cs="宋体" w:hint="eastAsia"/>
          <w:sz w:val="24"/>
          <w:szCs w:val="24"/>
        </w:rPr>
      </w:pPr>
      <w:r>
        <w:rPr>
          <w:rFonts w:cs="宋体" w:hint="eastAsia"/>
          <w:sz w:val="24"/>
          <w:szCs w:val="24"/>
        </w:rPr>
        <w:t>可参考</w:t>
      </w:r>
      <w:r w:rsidR="000075F1">
        <w:rPr>
          <w:rFonts w:cs="宋体" w:hint="eastAsia"/>
          <w:sz w:val="24"/>
          <w:szCs w:val="24"/>
        </w:rPr>
        <w:t>以下</w:t>
      </w:r>
      <w:r>
        <w:rPr>
          <w:rFonts w:cs="宋体" w:hint="eastAsia"/>
          <w:sz w:val="24"/>
          <w:szCs w:val="24"/>
        </w:rPr>
        <w:t>视频（密码：</w:t>
      </w:r>
      <w:r>
        <w:rPr>
          <w:rFonts w:cs="宋体" w:hint="eastAsia"/>
          <w:sz w:val="24"/>
          <w:szCs w:val="24"/>
        </w:rPr>
        <w:t>buoutie</w:t>
      </w:r>
      <w:r>
        <w:rPr>
          <w:rFonts w:cs="宋体" w:hint="eastAsia"/>
          <w:sz w:val="24"/>
          <w:szCs w:val="24"/>
        </w:rPr>
        <w:t>）</w:t>
      </w:r>
    </w:p>
    <w:p w:rsidR="00671385" w:rsidRDefault="00671385" w:rsidP="00671385">
      <w:pPr>
        <w:numPr>
          <w:ilvl w:val="0"/>
          <w:numId w:val="2"/>
        </w:numPr>
        <w:spacing w:line="360" w:lineRule="auto"/>
        <w:rPr>
          <w:rFonts w:cs="宋体" w:hint="eastAsia"/>
          <w:sz w:val="24"/>
          <w:szCs w:val="24"/>
        </w:rPr>
      </w:pPr>
      <w:r>
        <w:rPr>
          <w:rFonts w:cs="宋体" w:hint="eastAsia"/>
          <w:sz w:val="24"/>
          <w:szCs w:val="24"/>
        </w:rPr>
        <w:t>布偶贴表演《三只小猪》片段（由荒木老师表演）</w:t>
      </w:r>
    </w:p>
    <w:p w:rsidR="00671385" w:rsidRDefault="00671385" w:rsidP="00671385">
      <w:pPr>
        <w:spacing w:line="360" w:lineRule="auto"/>
        <w:ind w:firstLineChars="200" w:firstLine="480"/>
        <w:rPr>
          <w:rFonts w:cs="宋体" w:hint="eastAsia"/>
          <w:sz w:val="24"/>
          <w:szCs w:val="24"/>
        </w:rPr>
      </w:pPr>
      <w:hyperlink r:id="rId8" w:history="1">
        <w:r w:rsidRPr="00671F48">
          <w:rPr>
            <w:rStyle w:val="a7"/>
            <w:rFonts w:cs="宋体"/>
            <w:sz w:val="24"/>
            <w:szCs w:val="24"/>
          </w:rPr>
          <w:t>http://v.youku.com/v_show/id_XMTc1MjMxMDY0OA==.html</w:t>
        </w:r>
      </w:hyperlink>
    </w:p>
    <w:p w:rsidR="00671385" w:rsidRPr="00671385" w:rsidRDefault="00671385" w:rsidP="00671385">
      <w:pPr>
        <w:numPr>
          <w:ilvl w:val="0"/>
          <w:numId w:val="2"/>
        </w:numPr>
        <w:spacing w:line="360" w:lineRule="auto"/>
        <w:rPr>
          <w:rFonts w:cs="宋体" w:hint="eastAsia"/>
          <w:sz w:val="24"/>
          <w:szCs w:val="24"/>
        </w:rPr>
      </w:pPr>
      <w:r>
        <w:rPr>
          <w:rFonts w:cs="宋体" w:hint="eastAsia"/>
          <w:sz w:val="24"/>
          <w:szCs w:val="24"/>
        </w:rPr>
        <w:t>布偶贴表演《</w:t>
      </w:r>
      <w:r w:rsidRPr="00671385">
        <w:rPr>
          <w:rFonts w:cs="宋体" w:hint="eastAsia"/>
          <w:sz w:val="24"/>
          <w:szCs w:val="24"/>
        </w:rPr>
        <w:t>冰淇淋小屋</w:t>
      </w:r>
      <w:r>
        <w:rPr>
          <w:rFonts w:cs="宋体" w:hint="eastAsia"/>
          <w:sz w:val="24"/>
          <w:szCs w:val="24"/>
        </w:rPr>
        <w:t>》片段</w:t>
      </w:r>
    </w:p>
    <w:p w:rsidR="00671385" w:rsidRDefault="00671385" w:rsidP="00671385">
      <w:pPr>
        <w:spacing w:line="360" w:lineRule="auto"/>
        <w:ind w:firstLineChars="200" w:firstLine="480"/>
        <w:rPr>
          <w:rFonts w:cs="宋体" w:hint="eastAsia"/>
          <w:sz w:val="24"/>
          <w:szCs w:val="24"/>
        </w:rPr>
      </w:pPr>
      <w:hyperlink r:id="rId9" w:history="1">
        <w:r w:rsidRPr="00671F48">
          <w:rPr>
            <w:rStyle w:val="a7"/>
            <w:rFonts w:cs="宋体"/>
            <w:sz w:val="24"/>
            <w:szCs w:val="24"/>
          </w:rPr>
          <w:t>http://v.youku.com/v_show/id_XMTc1MjMwNTM0MA==.html</w:t>
        </w:r>
      </w:hyperlink>
    </w:p>
    <w:p w:rsidR="00C20881" w:rsidRDefault="00671385" w:rsidP="00752102">
      <w:pPr>
        <w:spacing w:line="360" w:lineRule="auto"/>
        <w:jc w:val="center"/>
        <w:rPr>
          <w:rFonts w:cs="Times New Roman"/>
          <w:sz w:val="24"/>
          <w:szCs w:val="24"/>
        </w:rPr>
      </w:pPr>
      <w:r w:rsidRPr="000C0650">
        <w:rPr>
          <w:rFonts w:cs="Times New Roman"/>
          <w:noProof/>
        </w:rPr>
        <w:pict>
          <v:shape id="图片 10" o:spid="_x0000_i1026" type="#_x0000_t75" alt="aiweb9.png" style="width:250.5pt;height:147.75pt;visibility:visible">
            <v:imagedata r:id="rId10" o:title=""/>
          </v:shape>
        </w:pict>
      </w:r>
    </w:p>
    <w:p w:rsidR="00C20881" w:rsidRDefault="00C20881" w:rsidP="00752102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lastRenderedPageBreak/>
        <w:t>“布偶贴小剧场”具有怎样的魔力？</w:t>
      </w:r>
    </w:p>
    <w:p w:rsidR="00C20881" w:rsidRDefault="00C20881" w:rsidP="00607BD9">
      <w:pPr>
        <w:widowControl/>
        <w:spacing w:line="360" w:lineRule="auto"/>
        <w:ind w:firstLineChars="200" w:firstLine="480"/>
        <w:jc w:val="left"/>
        <w:rPr>
          <w:rFonts w:cs="Times New Roman"/>
          <w:sz w:val="24"/>
          <w:szCs w:val="24"/>
        </w:rPr>
      </w:pPr>
      <w:r w:rsidRPr="00077445">
        <w:rPr>
          <w:rFonts w:cs="宋体" w:hint="eastAsia"/>
          <w:sz w:val="24"/>
          <w:szCs w:val="24"/>
        </w:rPr>
        <w:t>布偶贴</w:t>
      </w:r>
      <w:r>
        <w:rPr>
          <w:rFonts w:cs="宋体" w:hint="eastAsia"/>
          <w:sz w:val="24"/>
          <w:szCs w:val="24"/>
        </w:rPr>
        <w:t>故事结合动动书和无字绘本的乐趣，互动性强、图画组合自由，可随机发挥想象组合故事，随时表现奇思妙想。</w:t>
      </w:r>
    </w:p>
    <w:p w:rsidR="00C20881" w:rsidRDefault="00C20881" w:rsidP="00607BD9">
      <w:pPr>
        <w:widowControl/>
        <w:spacing w:line="360" w:lineRule="auto"/>
        <w:ind w:firstLineChars="200" w:firstLine="480"/>
        <w:jc w:val="lef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表演时，布偶中的小机关时不时给观众创造如魔术般效果的惊喜。同时，它突破了故事表演的各种局限，表演者会经常意外地创造出故事的不同版本，能将观众和表演者的心连接在一起。</w:t>
      </w:r>
    </w:p>
    <w:p w:rsidR="00C20881" w:rsidRDefault="00671385" w:rsidP="00607BD9">
      <w:pPr>
        <w:widowControl/>
        <w:spacing w:line="360" w:lineRule="auto"/>
        <w:ind w:firstLineChars="200" w:firstLine="420"/>
        <w:jc w:val="center"/>
        <w:rPr>
          <w:rFonts w:cs="Times New Roman"/>
          <w:sz w:val="24"/>
          <w:szCs w:val="24"/>
        </w:rPr>
      </w:pPr>
      <w:r w:rsidRPr="000C0650">
        <w:rPr>
          <w:rFonts w:cs="Times New Roman"/>
          <w:noProof/>
        </w:rPr>
        <w:pict>
          <v:shape id="图片 9" o:spid="_x0000_i1027" type="#_x0000_t75" alt="theater_img06.png" style="width:273.75pt;height:171.75pt;visibility:visible">
            <v:imagedata r:id="rId11" o:title=""/>
          </v:shape>
        </w:pict>
      </w:r>
    </w:p>
    <w:p w:rsidR="00C20881" w:rsidRDefault="00C20881" w:rsidP="00752102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“布偶贴小剧场”可以玩哪些花样？</w:t>
      </w:r>
    </w:p>
    <w:p w:rsidR="00C20881" w:rsidRDefault="00C20881" w:rsidP="00607BD9">
      <w:pPr>
        <w:widowControl/>
        <w:spacing w:line="360" w:lineRule="auto"/>
        <w:ind w:firstLineChars="200" w:firstLine="480"/>
        <w:jc w:val="lef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除了精彩的画面故事，还可以表演各种童谣与歌曲，还有魔术、语言游戏、数学游戏、手指游戏，英文游戏等等，可以涉及的作品领域非常广泛。</w:t>
      </w:r>
    </w:p>
    <w:p w:rsidR="00C20881" w:rsidRDefault="00C20881" w:rsidP="00607BD9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我们还可以试着自己动手设计故事。</w:t>
      </w:r>
    </w:p>
    <w:p w:rsidR="00C20881" w:rsidRDefault="00671385" w:rsidP="00752102">
      <w:pPr>
        <w:widowControl/>
        <w:jc w:val="center"/>
        <w:rPr>
          <w:rFonts w:ascii="宋体" w:cs="Times New Roman"/>
          <w:kern w:val="0"/>
          <w:sz w:val="24"/>
          <w:szCs w:val="24"/>
        </w:rPr>
      </w:pPr>
      <w:r w:rsidRPr="000C0650">
        <w:rPr>
          <w:rFonts w:ascii="宋体" w:cs="Times New Roman"/>
          <w:noProof/>
          <w:kern w:val="0"/>
          <w:sz w:val="24"/>
          <w:szCs w:val="24"/>
        </w:rPr>
        <w:pict>
          <v:shape id="图片 8" o:spid="_x0000_i1028" type="#_x0000_t75" alt="Q]$ZIZDJ@BV9Z1BC93@M~93" style="width:306.75pt;height:142.5pt;visibility:visible">
            <v:imagedata r:id="rId12" o:title=""/>
          </v:shape>
        </w:pict>
      </w:r>
    </w:p>
    <w:p w:rsidR="00C20881" w:rsidRDefault="00C20881" w:rsidP="00752102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“布偶贴小剧场”还有哪些特点？</w:t>
      </w:r>
    </w:p>
    <w:p w:rsidR="00C20881" w:rsidRDefault="00C20881" w:rsidP="00607BD9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B06E56">
        <w:rPr>
          <w:rFonts w:cs="宋体" w:hint="eastAsia"/>
          <w:sz w:val="24"/>
          <w:szCs w:val="24"/>
        </w:rPr>
        <w:t>“布偶贴小剧场”创造了孩子们自己制作并表演的可能性，以此锻炼表达能</w:t>
      </w:r>
      <w:r>
        <w:rPr>
          <w:rFonts w:cs="宋体" w:hint="eastAsia"/>
          <w:sz w:val="24"/>
          <w:szCs w:val="24"/>
        </w:rPr>
        <w:t>力、专注力和创造力。</w:t>
      </w:r>
    </w:p>
    <w:p w:rsidR="00C20881" w:rsidRDefault="00C20881" w:rsidP="00607BD9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近十年来更有许多专家学者的研究显示，观看「布偶贴」表演对自闭症，阿兹海默症等都具有正面的影响力。</w:t>
      </w:r>
    </w:p>
    <w:p w:rsidR="00C20881" w:rsidRDefault="00671385" w:rsidP="00752102">
      <w:pPr>
        <w:spacing w:line="360" w:lineRule="auto"/>
        <w:jc w:val="center"/>
        <w:rPr>
          <w:rFonts w:ascii="Verdana" w:hAnsi="Verdana" w:cs="Verdana"/>
          <w:color w:val="000000"/>
          <w:kern w:val="0"/>
          <w:sz w:val="28"/>
          <w:szCs w:val="28"/>
          <w:shd w:val="clear" w:color="auto" w:fill="FFFFFF"/>
        </w:rPr>
      </w:pPr>
      <w:r w:rsidRPr="000C0650">
        <w:rPr>
          <w:rFonts w:ascii="Verdana" w:hAnsi="Verdana" w:cs="Verdana"/>
          <w:noProof/>
          <w:color w:val="000000"/>
          <w:kern w:val="0"/>
          <w:sz w:val="28"/>
          <w:szCs w:val="28"/>
          <w:shd w:val="clear" w:color="auto" w:fill="FFFFFF"/>
        </w:rPr>
        <w:lastRenderedPageBreak/>
        <w:pict>
          <v:shape id="图片 7" o:spid="_x0000_i1029" type="#_x0000_t75" style="width:237.75pt;height:178.5pt;visibility:visible">
            <v:imagedata r:id="rId13" o:title=""/>
          </v:shape>
        </w:pict>
      </w:r>
    </w:p>
    <w:p w:rsidR="00C20881" w:rsidRDefault="00C20881" w:rsidP="00752102">
      <w:pPr>
        <w:spacing w:line="360" w:lineRule="auto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“布偶贴小剧场”背景介绍</w:t>
      </w:r>
    </w:p>
    <w:p w:rsidR="00C20881" w:rsidRPr="00B06E56" w:rsidRDefault="00C20881" w:rsidP="00607BD9">
      <w:pPr>
        <w:widowControl/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B06E56">
        <w:rPr>
          <w:rFonts w:ascii="Verdana" w:hAnsi="Verdana" w:cs="宋体" w:hint="eastAsia"/>
          <w:color w:val="000000"/>
          <w:kern w:val="0"/>
          <w:sz w:val="24"/>
          <w:szCs w:val="24"/>
          <w:shd w:val="clear" w:color="auto" w:fill="FFFFFF"/>
        </w:rPr>
        <w:t>在</w:t>
      </w:r>
      <w:r w:rsidRPr="00B06E56">
        <w:rPr>
          <w:rFonts w:ascii="Verdana" w:hAnsi="Verdana" w:cs="Verdana"/>
          <w:color w:val="000000"/>
          <w:kern w:val="0"/>
          <w:sz w:val="24"/>
          <w:szCs w:val="24"/>
          <w:shd w:val="clear" w:color="auto" w:fill="FFFFFF"/>
        </w:rPr>
        <w:t>20</w:t>
      </w:r>
      <w:r w:rsidRPr="00B06E56">
        <w:rPr>
          <w:rFonts w:ascii="Verdana" w:hAnsi="Verdana" w:cs="宋体" w:hint="eastAsia"/>
          <w:color w:val="000000"/>
          <w:kern w:val="0"/>
          <w:sz w:val="24"/>
          <w:szCs w:val="24"/>
          <w:shd w:val="clear" w:color="auto" w:fill="FFFFFF"/>
        </w:rPr>
        <w:t>世纪</w:t>
      </w:r>
      <w:r w:rsidRPr="00B06E56">
        <w:rPr>
          <w:rFonts w:ascii="Verdana" w:hAnsi="Verdana" w:cs="Verdana"/>
          <w:color w:val="000000"/>
          <w:kern w:val="0"/>
          <w:sz w:val="24"/>
          <w:szCs w:val="24"/>
          <w:shd w:val="clear" w:color="auto" w:fill="FFFFFF"/>
        </w:rPr>
        <w:t>80</w:t>
      </w:r>
      <w:r w:rsidRPr="00B06E56">
        <w:rPr>
          <w:rFonts w:ascii="Verdana" w:hAnsi="Verdana" w:cs="宋体" w:hint="eastAsia"/>
          <w:color w:val="000000"/>
          <w:kern w:val="0"/>
          <w:sz w:val="24"/>
          <w:szCs w:val="24"/>
          <w:shd w:val="clear" w:color="auto" w:fill="FFFFFF"/>
        </w:rPr>
        <w:t>年代</w:t>
      </w:r>
      <w:r>
        <w:rPr>
          <w:rFonts w:ascii="Verdana" w:hAnsi="Verdana" w:cs="宋体" w:hint="eastAsia"/>
          <w:color w:val="000000"/>
          <w:kern w:val="0"/>
          <w:sz w:val="24"/>
          <w:szCs w:val="24"/>
          <w:shd w:val="clear" w:color="auto" w:fill="FFFFFF"/>
        </w:rPr>
        <w:t>开始</w:t>
      </w:r>
      <w:r w:rsidRPr="00B06E56">
        <w:rPr>
          <w:rFonts w:ascii="Verdana" w:hAnsi="Verdana" w:cs="宋体" w:hint="eastAsia"/>
          <w:color w:val="000000"/>
          <w:kern w:val="0"/>
          <w:sz w:val="24"/>
          <w:szCs w:val="24"/>
          <w:shd w:val="clear" w:color="auto" w:fill="FFFFFF"/>
        </w:rPr>
        <w:t>，日本幼教界掀起了“</w:t>
      </w:r>
      <w:r w:rsidRPr="00B06E56">
        <w:rPr>
          <w:rFonts w:cs="宋体" w:hint="eastAsia"/>
          <w:sz w:val="24"/>
          <w:szCs w:val="24"/>
        </w:rPr>
        <w:t>布偶贴小剧场”（</w:t>
      </w:r>
      <w:r w:rsidRPr="00B06E56">
        <w:rPr>
          <w:sz w:val="24"/>
          <w:szCs w:val="24"/>
        </w:rPr>
        <w:t>Panel Theater</w:t>
      </w:r>
      <w:r w:rsidRPr="00B06E56">
        <w:rPr>
          <w:rFonts w:cs="宋体" w:hint="eastAsia"/>
          <w:sz w:val="24"/>
          <w:szCs w:val="24"/>
        </w:rPr>
        <w:t>）热潮。它在教育教学、沟通传达或是知识理念的解说时拥有活泼和易懂的特性，自然地演变成一套寓教于乐的视听觉说故事方法，为各领域教育教学贡献了力量。</w:t>
      </w:r>
    </w:p>
    <w:p w:rsidR="00C20881" w:rsidRDefault="00671385" w:rsidP="00752102">
      <w:pPr>
        <w:widowControl/>
        <w:spacing w:line="360" w:lineRule="auto"/>
        <w:jc w:val="center"/>
        <w:rPr>
          <w:rFonts w:ascii="Verdana" w:hAnsi="Verdana" w:cs="Verdana"/>
          <w:color w:val="000000"/>
          <w:kern w:val="0"/>
          <w:sz w:val="24"/>
          <w:szCs w:val="24"/>
          <w:shd w:val="clear" w:color="auto" w:fill="FFFFFF"/>
        </w:rPr>
      </w:pPr>
      <w:r w:rsidRPr="000C0650">
        <w:rPr>
          <w:rFonts w:cs="Times New Roman"/>
          <w:noProof/>
          <w:sz w:val="24"/>
          <w:szCs w:val="24"/>
        </w:rPr>
        <w:pict>
          <v:shape id="图片 5" o:spid="_x0000_i1030" type="#_x0000_t75" style="width:183pt;height:143.25pt;visibility:visible">
            <v:imagedata r:id="rId14" o:title=""/>
          </v:shape>
        </w:pict>
      </w:r>
      <w:r w:rsidR="00C20881">
        <w:rPr>
          <w:rFonts w:ascii="Verdana" w:hAnsi="Verdana" w:cs="Verdan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0C0650">
        <w:rPr>
          <w:rFonts w:ascii="Verdana" w:hAnsi="Verdana" w:cs="Verdana"/>
          <w:noProof/>
          <w:color w:val="000000"/>
          <w:kern w:val="0"/>
          <w:sz w:val="24"/>
          <w:szCs w:val="24"/>
          <w:shd w:val="clear" w:color="auto" w:fill="FFFFFF"/>
        </w:rPr>
        <w:pict>
          <v:shape id="图片 4" o:spid="_x0000_i1031" type="#_x0000_t75" style="width:195.75pt;height:2in;visibility:visible">
            <v:imagedata r:id="rId15" o:title=""/>
          </v:shape>
        </w:pict>
      </w:r>
    </w:p>
    <w:p w:rsidR="00C20881" w:rsidRDefault="00671385" w:rsidP="00752102">
      <w:pPr>
        <w:widowControl/>
        <w:spacing w:line="360" w:lineRule="auto"/>
        <w:jc w:val="center"/>
        <w:rPr>
          <w:rFonts w:ascii="Verdana" w:hAnsi="Verdana" w:cs="Verdana"/>
          <w:color w:val="000000"/>
          <w:kern w:val="0"/>
          <w:sz w:val="24"/>
          <w:szCs w:val="24"/>
          <w:shd w:val="clear" w:color="auto" w:fill="FFFFFF"/>
        </w:rPr>
      </w:pPr>
      <w:r w:rsidRPr="000C0650">
        <w:rPr>
          <w:rFonts w:ascii="Verdana" w:hAnsi="Verdana" w:cs="Verdana"/>
          <w:noProof/>
          <w:color w:val="000000"/>
          <w:kern w:val="0"/>
          <w:sz w:val="24"/>
          <w:szCs w:val="24"/>
          <w:shd w:val="clear" w:color="auto" w:fill="FFFFFF"/>
        </w:rPr>
        <w:pict>
          <v:shape id="图片 3" o:spid="_x0000_i1032" type="#_x0000_t75" style="width:184.5pt;height:138pt;visibility:visible">
            <v:imagedata r:id="rId16" o:title=""/>
          </v:shape>
        </w:pict>
      </w:r>
      <w:r w:rsidR="00C20881">
        <w:rPr>
          <w:rFonts w:ascii="Verdana" w:hAnsi="Verdana" w:cs="Verdan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0C0650">
        <w:rPr>
          <w:rFonts w:ascii="Verdana" w:hAnsi="Verdana" w:cs="Verdana"/>
          <w:noProof/>
          <w:color w:val="000000"/>
          <w:kern w:val="0"/>
          <w:sz w:val="24"/>
          <w:szCs w:val="24"/>
          <w:shd w:val="clear" w:color="auto" w:fill="FFFFFF"/>
        </w:rPr>
        <w:pict>
          <v:shape id="图片 2" o:spid="_x0000_i1033" type="#_x0000_t75" style="width:195.75pt;height:136.5pt;visibility:visible">
            <v:imagedata r:id="rId17" o:title=""/>
          </v:shape>
        </w:pict>
      </w:r>
    </w:p>
    <w:p w:rsidR="00C20881" w:rsidRPr="00B06E56" w:rsidRDefault="00C20881" w:rsidP="00607BD9">
      <w:pPr>
        <w:widowControl/>
        <w:spacing w:line="360" w:lineRule="auto"/>
        <w:ind w:firstLineChars="200" w:firstLine="480"/>
        <w:jc w:val="center"/>
        <w:rPr>
          <w:rFonts w:ascii="楷体" w:eastAsia="楷体" w:hAnsi="楷体" w:cs="Times New Roman"/>
          <w:sz w:val="24"/>
          <w:szCs w:val="24"/>
        </w:rPr>
      </w:pPr>
      <w:r>
        <w:rPr>
          <w:rFonts w:ascii="楷体" w:eastAsia="楷体" w:hAnsi="楷体" w:cs="楷体" w:hint="eastAsia"/>
          <w:color w:val="2B2B2B"/>
          <w:kern w:val="0"/>
          <w:sz w:val="24"/>
          <w:szCs w:val="24"/>
          <w:shd w:val="clear" w:color="auto" w:fill="F8F8F8"/>
        </w:rPr>
        <w:t>整个人类社会科学技术的发达，不断地</w:t>
      </w:r>
      <w:r w:rsidRPr="00B06E56">
        <w:rPr>
          <w:rFonts w:ascii="楷体" w:eastAsia="楷体" w:hAnsi="楷体" w:cs="楷体" w:hint="eastAsia"/>
          <w:color w:val="2B2B2B"/>
          <w:kern w:val="0"/>
          <w:sz w:val="24"/>
          <w:szCs w:val="24"/>
          <w:shd w:val="clear" w:color="auto" w:fill="F8F8F8"/>
        </w:rPr>
        <w:t>被电子化的生活中，给孩子们带来</w:t>
      </w:r>
      <w:r w:rsidRPr="00B06E56">
        <w:rPr>
          <w:rFonts w:ascii="楷体" w:eastAsia="楷体" w:hAnsi="楷体" w:cs="楷体" w:hint="eastAsia"/>
          <w:color w:val="FF0000"/>
          <w:kern w:val="0"/>
          <w:sz w:val="24"/>
          <w:szCs w:val="24"/>
          <w:shd w:val="clear" w:color="auto" w:fill="F8F8F8"/>
        </w:rPr>
        <w:t>手作的温暖</w:t>
      </w:r>
      <w:r w:rsidRPr="00B06E56">
        <w:rPr>
          <w:rFonts w:ascii="楷体" w:eastAsia="楷体" w:hAnsi="楷体" w:cs="楷体" w:hint="eastAsia"/>
          <w:color w:val="2B2B2B"/>
          <w:kern w:val="0"/>
          <w:sz w:val="24"/>
          <w:szCs w:val="24"/>
          <w:shd w:val="clear" w:color="auto" w:fill="F8F8F8"/>
        </w:rPr>
        <w:t>，很有必要！</w:t>
      </w:r>
    </w:p>
    <w:p w:rsidR="00C20881" w:rsidRDefault="00C20881" w:rsidP="00752102">
      <w:pPr>
        <w:spacing w:line="360" w:lineRule="auto"/>
        <w:rPr>
          <w:rFonts w:cs="Times New Roman"/>
          <w:sz w:val="24"/>
          <w:szCs w:val="24"/>
        </w:rPr>
      </w:pPr>
    </w:p>
    <w:p w:rsidR="00C20881" w:rsidRDefault="00C20881" w:rsidP="00752102">
      <w:pPr>
        <w:spacing w:line="360" w:lineRule="auto"/>
        <w:rPr>
          <w:rFonts w:cs="Times New Roman"/>
          <w:sz w:val="24"/>
          <w:szCs w:val="24"/>
        </w:rPr>
      </w:pPr>
    </w:p>
    <w:p w:rsidR="00C20881" w:rsidRDefault="00C20881" w:rsidP="00752102">
      <w:pPr>
        <w:tabs>
          <w:tab w:val="left" w:pos="6804"/>
        </w:tabs>
        <w:rPr>
          <w:rFonts w:ascii="黑体" w:eastAsia="黑体" w:hAnsi="黑体" w:cs="Times New Roman"/>
          <w:b/>
          <w:bCs/>
          <w:sz w:val="28"/>
          <w:szCs w:val="28"/>
          <w:shd w:val="pct15" w:color="auto" w:fill="FFFFFF"/>
        </w:rPr>
      </w:pPr>
      <w:r>
        <w:rPr>
          <w:rFonts w:ascii="黑体" w:eastAsia="黑体" w:hAnsi="黑体" w:cs="黑体" w:hint="eastAsia"/>
          <w:b/>
          <w:bCs/>
          <w:sz w:val="28"/>
          <w:szCs w:val="28"/>
          <w:shd w:val="pct15" w:color="auto" w:fill="FFFFFF"/>
        </w:rPr>
        <w:lastRenderedPageBreak/>
        <w:t>讲师介绍：</w:t>
      </w:r>
    </w:p>
    <w:p w:rsidR="00C20881" w:rsidRDefault="00C20881" w:rsidP="00752102">
      <w:pPr>
        <w:pStyle w:val="a3"/>
        <w:numPr>
          <w:ilvl w:val="0"/>
          <w:numId w:val="1"/>
        </w:numPr>
        <w:spacing w:line="360" w:lineRule="auto"/>
        <w:ind w:firstLineChars="0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荒木文子</w:t>
      </w:r>
    </w:p>
    <w:p w:rsidR="00C20881" w:rsidRDefault="00C20881" w:rsidP="00607BD9">
      <w:pPr>
        <w:pStyle w:val="a3"/>
        <w:spacing w:line="360" w:lineRule="auto"/>
        <w:ind w:left="360"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毕业于独协大学，大学时代就在日本全国参加人偶剧、纸戏剧、布偶剧等公演活动。现任洗足儿童短期大学讲师，</w:t>
      </w:r>
      <w:r w:rsidR="00607BD9">
        <w:rPr>
          <w:rFonts w:hint="eastAsia"/>
          <w:sz w:val="24"/>
          <w:szCs w:val="24"/>
        </w:rPr>
        <w:t>冒号</w:t>
      </w:r>
      <w:r>
        <w:rPr>
          <w:rFonts w:cs="宋体" w:hint="eastAsia"/>
          <w:sz w:val="24"/>
          <w:szCs w:val="24"/>
        </w:rPr>
        <w:t>人偶剧团团长，</w:t>
      </w:r>
      <w:r>
        <w:rPr>
          <w:sz w:val="24"/>
          <w:szCs w:val="24"/>
        </w:rPr>
        <w:t>NPO</w:t>
      </w:r>
      <w:r>
        <w:rPr>
          <w:rFonts w:cs="宋体" w:hint="eastAsia"/>
          <w:sz w:val="24"/>
          <w:szCs w:val="24"/>
        </w:rPr>
        <w:t>讲故事协会理事。</w:t>
      </w:r>
    </w:p>
    <w:p w:rsidR="00C20881" w:rsidRDefault="00C20881" w:rsidP="00607BD9">
      <w:pPr>
        <w:pStyle w:val="a3"/>
        <w:spacing w:line="360" w:lineRule="auto"/>
        <w:ind w:left="360"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布偶贴著作有《三只小猪》、《萝卜泡温泉》等，纸戏剧作品有《鳄鱼不吃鸡》、《小忍者》等，这些著作在全日本各幼儿园被广泛使用，深受孩子的喜爱。教师教学参考类著作有《幼儿园里的小魔术》。</w:t>
      </w:r>
    </w:p>
    <w:p w:rsidR="00C20881" w:rsidRDefault="00671385" w:rsidP="00607BD9">
      <w:pPr>
        <w:pStyle w:val="a3"/>
        <w:spacing w:line="360" w:lineRule="auto"/>
        <w:ind w:left="360" w:firstLine="480"/>
        <w:jc w:val="center"/>
        <w:rPr>
          <w:rFonts w:cs="Times New Roman"/>
          <w:sz w:val="24"/>
          <w:szCs w:val="24"/>
        </w:rPr>
      </w:pPr>
      <w:r w:rsidRPr="000C0650">
        <w:rPr>
          <w:rFonts w:cs="Times New Roman"/>
          <w:noProof/>
          <w:sz w:val="24"/>
          <w:szCs w:val="24"/>
        </w:rPr>
        <w:pict>
          <v:shape id="图片 1" o:spid="_x0000_i1034" type="#_x0000_t75" style="width:187.5pt;height:249.75pt;visibility:visible">
            <v:imagedata r:id="rId18" o:title=""/>
          </v:shape>
        </w:pict>
      </w:r>
    </w:p>
    <w:p w:rsidR="00C20881" w:rsidRDefault="00C20881">
      <w:pPr>
        <w:rPr>
          <w:rFonts w:cs="Times New Roman"/>
        </w:rPr>
      </w:pPr>
      <w:bookmarkStart w:id="0" w:name="_GoBack"/>
      <w:bookmarkEnd w:id="0"/>
    </w:p>
    <w:sectPr w:rsidR="00C20881" w:rsidSect="00A97DA0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5BC" w:rsidRDefault="00B265BC" w:rsidP="00607BD9">
      <w:r>
        <w:separator/>
      </w:r>
    </w:p>
  </w:endnote>
  <w:endnote w:type="continuationSeparator" w:id="1">
    <w:p w:rsidR="00B265BC" w:rsidRDefault="00B265BC" w:rsidP="0060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385" w:rsidRDefault="00671385">
    <w:pPr>
      <w:pStyle w:val="a6"/>
      <w:jc w:val="right"/>
    </w:pPr>
    <w:fldSimple w:instr=" PAGE   \* MERGEFORMAT ">
      <w:r w:rsidR="000075F1" w:rsidRPr="000075F1">
        <w:rPr>
          <w:noProof/>
          <w:lang w:val="zh-CN"/>
        </w:rPr>
        <w:t>4</w:t>
      </w:r>
    </w:fldSimple>
  </w:p>
  <w:p w:rsidR="00671385" w:rsidRDefault="0067138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5BC" w:rsidRDefault="00B265BC" w:rsidP="00607BD9">
      <w:r>
        <w:separator/>
      </w:r>
    </w:p>
  </w:footnote>
  <w:footnote w:type="continuationSeparator" w:id="1">
    <w:p w:rsidR="00B265BC" w:rsidRDefault="00B265BC" w:rsidP="00607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4324"/>
    <w:multiLevelType w:val="hybridMultilevel"/>
    <w:tmpl w:val="1AFEFC9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46351B19"/>
    <w:multiLevelType w:val="hybridMultilevel"/>
    <w:tmpl w:val="ADCA8A0C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2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6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0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72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14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2102"/>
    <w:rsid w:val="000075F1"/>
    <w:rsid w:val="00077445"/>
    <w:rsid w:val="000C0650"/>
    <w:rsid w:val="0010754B"/>
    <w:rsid w:val="001553AA"/>
    <w:rsid w:val="00492B0A"/>
    <w:rsid w:val="005152AE"/>
    <w:rsid w:val="00607BD9"/>
    <w:rsid w:val="00671385"/>
    <w:rsid w:val="00752102"/>
    <w:rsid w:val="00A97DA0"/>
    <w:rsid w:val="00B06E56"/>
    <w:rsid w:val="00B265BC"/>
    <w:rsid w:val="00BF107F"/>
    <w:rsid w:val="00C20881"/>
    <w:rsid w:val="00E856F5"/>
    <w:rsid w:val="00E97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0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5210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rsid w:val="0075210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752102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07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07BD9"/>
    <w:rPr>
      <w:rFonts w:cs="Calibri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07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07BD9"/>
    <w:rPr>
      <w:rFonts w:cs="Calibri"/>
      <w:sz w:val="18"/>
      <w:szCs w:val="18"/>
    </w:rPr>
  </w:style>
  <w:style w:type="character" w:styleId="a7">
    <w:name w:val="Hyperlink"/>
    <w:basedOn w:val="a0"/>
    <w:uiPriority w:val="99"/>
    <w:unhideWhenUsed/>
    <w:rsid w:val="006713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youku.com/v_show/id_XMTc1MjMxMDY0OA==.htm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.youku.com/v_show/id_XMTc1MjMwNTM0MA==.htm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subject/>
  <dc:creator>warriorfox</dc:creator>
  <cp:keywords/>
  <dc:description/>
  <cp:lastModifiedBy>lenovo</cp:lastModifiedBy>
  <cp:revision>8</cp:revision>
  <dcterms:created xsi:type="dcterms:W3CDTF">2016-10-31T02:23:00Z</dcterms:created>
  <dcterms:modified xsi:type="dcterms:W3CDTF">2016-11-01T04:47:00Z</dcterms:modified>
</cp:coreProperties>
</file>